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1A2" w:rsidRDefault="00507E80" w:rsidP="00191DE4">
      <w:pPr>
        <w:jc w:val="center"/>
      </w:pPr>
      <w:r>
        <w:rPr>
          <w:noProof/>
        </w:rPr>
        <w:drawing>
          <wp:inline distT="0" distB="0" distL="0" distR="0">
            <wp:extent cx="5359400" cy="14986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0" cy="149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1A2" w:rsidRPr="00191DE4" w:rsidRDefault="000761A2" w:rsidP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What:</w:t>
      </w:r>
      <w:r w:rsidRPr="00191DE4">
        <w:rPr>
          <w:sz w:val="24"/>
          <w:szCs w:val="24"/>
        </w:rPr>
        <w:t xml:space="preserve"> </w:t>
      </w:r>
      <w:r w:rsidR="00DA6027">
        <w:rPr>
          <w:sz w:val="24"/>
          <w:szCs w:val="24"/>
        </w:rPr>
        <w:t xml:space="preserve">The </w:t>
      </w:r>
      <w:r w:rsidR="00441FBF">
        <w:rPr>
          <w:sz w:val="24"/>
          <w:szCs w:val="24"/>
        </w:rPr>
        <w:t>9</w:t>
      </w:r>
      <w:r w:rsidR="008E2EE9">
        <w:rPr>
          <w:sz w:val="24"/>
          <w:szCs w:val="24"/>
        </w:rPr>
        <w:t xml:space="preserve">th </w:t>
      </w:r>
      <w:r w:rsidR="00191DE4" w:rsidRPr="00191DE4">
        <w:rPr>
          <w:sz w:val="24"/>
          <w:szCs w:val="24"/>
        </w:rPr>
        <w:t>Annual Wendell Park Early Bird Invitational.  It is a</w:t>
      </w:r>
      <w:r w:rsidRPr="00191DE4">
        <w:rPr>
          <w:sz w:val="24"/>
          <w:szCs w:val="24"/>
        </w:rPr>
        <w:t xml:space="preserve"> four race</w:t>
      </w:r>
      <w:r w:rsidR="00507E80" w:rsidRPr="00191DE4">
        <w:rPr>
          <w:sz w:val="24"/>
          <w:szCs w:val="24"/>
        </w:rPr>
        <w:t>, 5K</w:t>
      </w:r>
      <w:r w:rsidRPr="00191DE4">
        <w:rPr>
          <w:sz w:val="24"/>
          <w:szCs w:val="24"/>
        </w:rPr>
        <w:t xml:space="preserve"> cross country invitational that is open to all high school teams and individual athletes.  The four races are Men’s </w:t>
      </w:r>
      <w:r w:rsidR="00F4658A">
        <w:rPr>
          <w:sz w:val="24"/>
          <w:szCs w:val="24"/>
        </w:rPr>
        <w:t>Championship</w:t>
      </w:r>
      <w:r w:rsidRPr="00191DE4">
        <w:rPr>
          <w:sz w:val="24"/>
          <w:szCs w:val="24"/>
        </w:rPr>
        <w:t xml:space="preserve">, Women’s </w:t>
      </w:r>
      <w:r w:rsidR="00F4658A">
        <w:rPr>
          <w:sz w:val="24"/>
          <w:szCs w:val="24"/>
        </w:rPr>
        <w:t>Championship</w:t>
      </w:r>
      <w:r w:rsidRPr="00191DE4">
        <w:rPr>
          <w:sz w:val="24"/>
          <w:szCs w:val="24"/>
        </w:rPr>
        <w:t xml:space="preserve">, Men’s Open, </w:t>
      </w:r>
      <w:bookmarkStart w:id="0" w:name="_GoBack"/>
      <w:bookmarkEnd w:id="0"/>
      <w:r w:rsidRPr="00191DE4">
        <w:rPr>
          <w:sz w:val="24"/>
          <w:szCs w:val="24"/>
        </w:rPr>
        <w:t>and Women’s Open.</w:t>
      </w:r>
    </w:p>
    <w:p w:rsidR="000761A2" w:rsidRPr="00191DE4" w:rsidRDefault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Where:</w:t>
      </w:r>
      <w:r w:rsidRPr="00191DE4">
        <w:rPr>
          <w:sz w:val="24"/>
          <w:szCs w:val="24"/>
        </w:rPr>
        <w:t xml:space="preserve"> Wendell Park and Community Center in Wendell, NC</w:t>
      </w:r>
    </w:p>
    <w:p w:rsidR="000761A2" w:rsidRPr="00191DE4" w:rsidRDefault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When:</w:t>
      </w:r>
      <w:r w:rsidRPr="00191DE4">
        <w:rPr>
          <w:sz w:val="24"/>
          <w:szCs w:val="24"/>
        </w:rPr>
        <w:t xml:space="preserve"> Saturday, August </w:t>
      </w:r>
      <w:r w:rsidR="008E2EE9">
        <w:rPr>
          <w:sz w:val="24"/>
          <w:szCs w:val="24"/>
        </w:rPr>
        <w:t>2</w:t>
      </w:r>
      <w:r w:rsidR="00441FBF">
        <w:rPr>
          <w:sz w:val="24"/>
          <w:szCs w:val="24"/>
        </w:rPr>
        <w:t>5</w:t>
      </w:r>
      <w:r w:rsidR="00B30F48">
        <w:rPr>
          <w:sz w:val="24"/>
          <w:szCs w:val="24"/>
        </w:rPr>
        <w:t>, 201</w:t>
      </w:r>
      <w:r w:rsidR="00441FBF">
        <w:rPr>
          <w:sz w:val="24"/>
          <w:szCs w:val="24"/>
        </w:rPr>
        <w:t>8</w:t>
      </w:r>
    </w:p>
    <w:p w:rsidR="000761A2" w:rsidRPr="00191DE4" w:rsidRDefault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How Many:</w:t>
      </w:r>
      <w:r w:rsidR="00FE7334">
        <w:rPr>
          <w:sz w:val="24"/>
          <w:szCs w:val="24"/>
        </w:rPr>
        <w:t xml:space="preserve"> The championship </w:t>
      </w:r>
      <w:r w:rsidRPr="00191DE4">
        <w:rPr>
          <w:sz w:val="24"/>
          <w:szCs w:val="24"/>
        </w:rPr>
        <w:t>races are limited to seven entries (seven men, seven women per school) while the open races have unlimited entries.</w:t>
      </w:r>
    </w:p>
    <w:p w:rsidR="000761A2" w:rsidRPr="00191DE4" w:rsidRDefault="000761A2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Cost:</w:t>
      </w:r>
      <w:r w:rsidRPr="00191DE4">
        <w:rPr>
          <w:sz w:val="24"/>
          <w:szCs w:val="24"/>
        </w:rPr>
        <w:t xml:space="preserve"> $30 per race or $100 for all four; $10 per individual</w:t>
      </w:r>
      <w:r w:rsidR="00E6115B">
        <w:rPr>
          <w:sz w:val="24"/>
          <w:szCs w:val="24"/>
        </w:rPr>
        <w:t>; checks payable to “East Wake Warriors Booster Club”</w:t>
      </w:r>
    </w:p>
    <w:p w:rsidR="00507E80" w:rsidRDefault="00507E80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The Course:</w:t>
      </w:r>
      <w:r w:rsidRPr="00191DE4">
        <w:rPr>
          <w:sz w:val="24"/>
          <w:szCs w:val="24"/>
        </w:rPr>
        <w:t xml:space="preserve"> </w:t>
      </w:r>
      <w:r w:rsidR="0023793D">
        <w:rPr>
          <w:sz w:val="24"/>
          <w:szCs w:val="24"/>
        </w:rPr>
        <w:t>A</w:t>
      </w:r>
      <w:r w:rsidRPr="00191DE4">
        <w:rPr>
          <w:sz w:val="24"/>
          <w:szCs w:val="24"/>
        </w:rPr>
        <w:t xml:space="preserve"> </w:t>
      </w:r>
      <w:r w:rsidR="00191DE4" w:rsidRPr="00191DE4">
        <w:rPr>
          <w:sz w:val="24"/>
          <w:szCs w:val="24"/>
        </w:rPr>
        <w:t>spectator-friendly</w:t>
      </w:r>
      <w:r w:rsidRPr="00191DE4">
        <w:rPr>
          <w:sz w:val="24"/>
          <w:szCs w:val="24"/>
        </w:rPr>
        <w:t xml:space="preserve"> 5K </w:t>
      </w:r>
      <w:r w:rsidR="0023793D">
        <w:rPr>
          <w:sz w:val="24"/>
          <w:szCs w:val="24"/>
        </w:rPr>
        <w:t xml:space="preserve">cross country </w:t>
      </w:r>
      <w:r w:rsidRPr="00191DE4">
        <w:rPr>
          <w:sz w:val="24"/>
          <w:szCs w:val="24"/>
        </w:rPr>
        <w:t xml:space="preserve">course.  It has been used </w:t>
      </w:r>
      <w:r w:rsidR="00191DE4" w:rsidRPr="00191DE4">
        <w:rPr>
          <w:sz w:val="24"/>
          <w:szCs w:val="24"/>
        </w:rPr>
        <w:t>for</w:t>
      </w:r>
      <w:r w:rsidRPr="00191DE4">
        <w:rPr>
          <w:sz w:val="24"/>
          <w:szCs w:val="24"/>
        </w:rPr>
        <w:t xml:space="preserve"> th</w:t>
      </w:r>
      <w:r w:rsidR="0023793D">
        <w:rPr>
          <w:sz w:val="24"/>
          <w:szCs w:val="24"/>
        </w:rPr>
        <w:t>is</w:t>
      </w:r>
      <w:r w:rsidRPr="00191DE4">
        <w:rPr>
          <w:sz w:val="24"/>
          <w:szCs w:val="24"/>
        </w:rPr>
        <w:t xml:space="preserve"> Invitational before as well as</w:t>
      </w:r>
      <w:r w:rsidR="00191DE4" w:rsidRPr="00191DE4">
        <w:rPr>
          <w:sz w:val="24"/>
          <w:szCs w:val="24"/>
        </w:rPr>
        <w:t xml:space="preserve"> </w:t>
      </w:r>
      <w:r w:rsidR="00B30F48">
        <w:rPr>
          <w:sz w:val="24"/>
          <w:szCs w:val="24"/>
        </w:rPr>
        <w:t xml:space="preserve">all </w:t>
      </w:r>
      <w:r w:rsidR="00191DE4" w:rsidRPr="00191DE4">
        <w:rPr>
          <w:sz w:val="24"/>
          <w:szCs w:val="24"/>
        </w:rPr>
        <w:t>GNR conference championships</w:t>
      </w:r>
      <w:r w:rsidR="004E3F95">
        <w:rPr>
          <w:sz w:val="24"/>
          <w:szCs w:val="24"/>
        </w:rPr>
        <w:t xml:space="preserve">, </w:t>
      </w:r>
      <w:r w:rsidRPr="00191DE4">
        <w:rPr>
          <w:sz w:val="24"/>
          <w:szCs w:val="24"/>
        </w:rPr>
        <w:t>the 2010 Eastern 4A Regional</w:t>
      </w:r>
      <w:r w:rsidR="004E3F95">
        <w:rPr>
          <w:sz w:val="24"/>
          <w:szCs w:val="24"/>
        </w:rPr>
        <w:t>, and numerous charity 5Ks</w:t>
      </w:r>
      <w:r w:rsidRPr="00191DE4">
        <w:rPr>
          <w:sz w:val="24"/>
          <w:szCs w:val="24"/>
        </w:rPr>
        <w:t>.  It has three parts: a 300 yard start, a 1.45 mile loop the athletes will run twice, and a 300 yard finish.  Over 95% of the course is either grassy field or wooded trail; runners will run on gravel briefly and on pavement only when they have to cross the park’s entrance road.</w:t>
      </w:r>
      <w:r w:rsidR="0023793D">
        <w:rPr>
          <w:sz w:val="24"/>
          <w:szCs w:val="24"/>
        </w:rPr>
        <w:t xml:space="preserve">  </w:t>
      </w:r>
    </w:p>
    <w:p w:rsidR="00507E80" w:rsidRPr="00191DE4" w:rsidRDefault="00507E80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Awards:</w:t>
      </w:r>
      <w:r w:rsidRPr="00191DE4">
        <w:rPr>
          <w:sz w:val="24"/>
          <w:szCs w:val="24"/>
        </w:rPr>
        <w:t xml:space="preserve"> Top teams in the </w:t>
      </w:r>
      <w:r w:rsidR="00F4658A">
        <w:rPr>
          <w:sz w:val="24"/>
          <w:szCs w:val="24"/>
        </w:rPr>
        <w:t>championship</w:t>
      </w:r>
      <w:r w:rsidRPr="00191DE4">
        <w:rPr>
          <w:sz w:val="24"/>
          <w:szCs w:val="24"/>
        </w:rPr>
        <w:t xml:space="preserve"> races receive a plaque; top teams in the open races—per tradition—receive brownies; top 10 finishers in each race receives a medal.  Believe it or not, the brownies make people the most excited.</w:t>
      </w:r>
    </w:p>
    <w:p w:rsidR="00507E80" w:rsidRPr="00191DE4" w:rsidRDefault="00507E80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Parking:</w:t>
      </w:r>
      <w:r w:rsidRPr="00191DE4">
        <w:rPr>
          <w:sz w:val="24"/>
          <w:szCs w:val="24"/>
        </w:rPr>
        <w:t xml:space="preserve"> Available in the park for team buses.  Spectator parking is limited but we do offer a shuttle both before and after the meet to and from spectator lots located within ½ mile of the park.</w:t>
      </w:r>
    </w:p>
    <w:p w:rsidR="00507E80" w:rsidRPr="00191DE4" w:rsidRDefault="00507E80">
      <w:pPr>
        <w:rPr>
          <w:sz w:val="24"/>
          <w:szCs w:val="24"/>
        </w:rPr>
      </w:pPr>
      <w:r w:rsidRPr="00DA6027">
        <w:rPr>
          <w:b/>
          <w:sz w:val="24"/>
          <w:szCs w:val="24"/>
        </w:rPr>
        <w:t>Deadline:</w:t>
      </w:r>
      <w:r w:rsidRPr="00191DE4">
        <w:rPr>
          <w:sz w:val="24"/>
          <w:szCs w:val="24"/>
        </w:rPr>
        <w:t xml:space="preserve"> </w:t>
      </w:r>
      <w:r w:rsidR="00191DE4" w:rsidRPr="00191DE4">
        <w:rPr>
          <w:sz w:val="24"/>
          <w:szCs w:val="24"/>
        </w:rPr>
        <w:t xml:space="preserve">Teams </w:t>
      </w:r>
      <w:r w:rsidR="00B30F48">
        <w:rPr>
          <w:sz w:val="24"/>
          <w:szCs w:val="24"/>
        </w:rPr>
        <w:t>have until Wednesday, August 2</w:t>
      </w:r>
      <w:r w:rsidR="00441FBF">
        <w:rPr>
          <w:sz w:val="24"/>
          <w:szCs w:val="24"/>
        </w:rPr>
        <w:t>2</w:t>
      </w:r>
      <w:r w:rsidR="00191DE4">
        <w:rPr>
          <w:sz w:val="24"/>
          <w:szCs w:val="24"/>
        </w:rPr>
        <w:t xml:space="preserve"> to enter.  However, those who enter by </w:t>
      </w:r>
      <w:r w:rsidR="00F4658A">
        <w:rPr>
          <w:sz w:val="24"/>
          <w:szCs w:val="24"/>
        </w:rPr>
        <w:t>Monday</w:t>
      </w:r>
      <w:r w:rsidR="00191DE4">
        <w:rPr>
          <w:sz w:val="24"/>
          <w:szCs w:val="24"/>
        </w:rPr>
        <w:t xml:space="preserve">, August </w:t>
      </w:r>
      <w:r w:rsidR="00441FBF">
        <w:rPr>
          <w:sz w:val="24"/>
          <w:szCs w:val="24"/>
        </w:rPr>
        <w:t>6</w:t>
      </w:r>
      <w:r w:rsidR="00191DE4">
        <w:rPr>
          <w:sz w:val="24"/>
          <w:szCs w:val="24"/>
        </w:rPr>
        <w:t xml:space="preserve"> are guaranteed to have their team name on t-shirts.</w:t>
      </w:r>
    </w:p>
    <w:p w:rsidR="008D0FCC" w:rsidRPr="00191DE4" w:rsidRDefault="000761A2" w:rsidP="00F4658A">
      <w:pPr>
        <w:rPr>
          <w:sz w:val="24"/>
          <w:szCs w:val="24"/>
        </w:rPr>
      </w:pPr>
      <w:r w:rsidRPr="00191DE4">
        <w:rPr>
          <w:b/>
          <w:sz w:val="24"/>
          <w:szCs w:val="24"/>
        </w:rPr>
        <w:t>Who do I Contact:</w:t>
      </w:r>
      <w:r w:rsidRPr="00191DE4">
        <w:rPr>
          <w:sz w:val="24"/>
          <w:szCs w:val="24"/>
        </w:rPr>
        <w:t xml:space="preserve"> Coach Mike Costantino, East Wake Cross Country; </w:t>
      </w:r>
      <w:hyperlink r:id="rId5" w:history="1">
        <w:r w:rsidRPr="00191DE4">
          <w:rPr>
            <w:rStyle w:val="Hyperlink"/>
            <w:sz w:val="24"/>
            <w:szCs w:val="24"/>
          </w:rPr>
          <w:t>mcostantino@wcpss.net</w:t>
        </w:r>
      </w:hyperlink>
      <w:r w:rsidRPr="00191DE4">
        <w:rPr>
          <w:sz w:val="24"/>
          <w:szCs w:val="24"/>
        </w:rPr>
        <w:t>, (919)</w:t>
      </w:r>
      <w:r w:rsidR="00456B92">
        <w:rPr>
          <w:sz w:val="24"/>
          <w:szCs w:val="24"/>
        </w:rPr>
        <w:t xml:space="preserve"> </w:t>
      </w:r>
      <w:r w:rsidRPr="00191DE4">
        <w:rPr>
          <w:sz w:val="24"/>
          <w:szCs w:val="24"/>
        </w:rPr>
        <w:t>602-</w:t>
      </w:r>
      <w:proofErr w:type="gramStart"/>
      <w:r w:rsidRPr="00191DE4">
        <w:rPr>
          <w:sz w:val="24"/>
          <w:szCs w:val="24"/>
        </w:rPr>
        <w:t>4569</w:t>
      </w:r>
      <w:proofErr w:type="gramEnd"/>
    </w:p>
    <w:sectPr w:rsidR="008D0FCC" w:rsidRPr="00191DE4" w:rsidSect="007F79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A2"/>
    <w:rsid w:val="00036BF1"/>
    <w:rsid w:val="000761A2"/>
    <w:rsid w:val="00123F39"/>
    <w:rsid w:val="00191DE4"/>
    <w:rsid w:val="0023793D"/>
    <w:rsid w:val="00441FBF"/>
    <w:rsid w:val="00456B92"/>
    <w:rsid w:val="004E3F95"/>
    <w:rsid w:val="004F1E44"/>
    <w:rsid w:val="00507E80"/>
    <w:rsid w:val="0051314F"/>
    <w:rsid w:val="007C3FD2"/>
    <w:rsid w:val="007F7959"/>
    <w:rsid w:val="008D0FCC"/>
    <w:rsid w:val="008E2EE9"/>
    <w:rsid w:val="00A0542E"/>
    <w:rsid w:val="00B10E3F"/>
    <w:rsid w:val="00B30F48"/>
    <w:rsid w:val="00DA6027"/>
    <w:rsid w:val="00E6115B"/>
    <w:rsid w:val="00F238CC"/>
    <w:rsid w:val="00F4658A"/>
    <w:rsid w:val="00F93903"/>
    <w:rsid w:val="00FE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2AD894-1544-4367-B9E5-6A6D7D3D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A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61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39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costantino@wcpss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Schools</Company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mcostantino</dc:creator>
  <cp:keywords/>
  <dc:description/>
  <cp:lastModifiedBy>mcostantino</cp:lastModifiedBy>
  <cp:revision>2</cp:revision>
  <dcterms:created xsi:type="dcterms:W3CDTF">2018-06-11T11:29:00Z</dcterms:created>
  <dcterms:modified xsi:type="dcterms:W3CDTF">2018-06-11T11:29:00Z</dcterms:modified>
</cp:coreProperties>
</file>